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4B5" w:rsidRPr="005F14B5" w:rsidRDefault="005F14B5" w:rsidP="005F14B5">
      <w:pPr>
        <w:shd w:val="clear" w:color="auto" w:fill="FFFFFF"/>
        <w:tabs>
          <w:tab w:val="left" w:pos="3855"/>
          <w:tab w:val="center" w:pos="4677"/>
        </w:tabs>
        <w:spacing w:before="100" w:beforeAutospacing="1" w:after="100" w:afterAutospacing="1" w:line="240" w:lineRule="auto"/>
        <w:rPr>
          <w:rFonts w:ascii="Times New Roman" w:hAnsi="Times New Roman"/>
          <w:b/>
          <w:sz w:val="36"/>
          <w:szCs w:val="36"/>
          <w:lang w:val="en-US"/>
        </w:rPr>
      </w:pPr>
      <w:r w:rsidRPr="005F14B5">
        <w:rPr>
          <w:rFonts w:ascii="Times New Roman" w:hAnsi="Times New Roman"/>
          <w:b/>
          <w:sz w:val="36"/>
          <w:szCs w:val="36"/>
        </w:rPr>
        <w:tab/>
      </w:r>
      <w:r w:rsidRPr="005F14B5">
        <w:rPr>
          <w:rFonts w:ascii="Times New Roman" w:hAnsi="Times New Roman"/>
          <w:b/>
          <w:sz w:val="36"/>
          <w:szCs w:val="36"/>
        </w:rPr>
        <w:tab/>
      </w:r>
      <w:r w:rsidR="002B598E" w:rsidRPr="005F14B5">
        <w:rPr>
          <w:rFonts w:ascii="Times New Roman" w:hAnsi="Times New Roman"/>
          <w:b/>
          <w:sz w:val="36"/>
          <w:szCs w:val="36"/>
        </w:rPr>
        <w:t>Павел Глоба</w:t>
      </w:r>
    </w:p>
    <w:p w:rsidR="00A20D4A" w:rsidRPr="00C12711" w:rsidRDefault="00A20D4A" w:rsidP="005F14B5">
      <w:pPr>
        <w:shd w:val="clear" w:color="auto" w:fill="FFFFFF"/>
        <w:spacing w:before="100" w:beforeAutospacing="1" w:after="100" w:afterAutospacing="1" w:line="240" w:lineRule="auto"/>
        <w:jc w:val="center"/>
        <w:rPr>
          <w:rFonts w:ascii="Times New Roman" w:hAnsi="Times New Roman"/>
          <w:b/>
          <w:sz w:val="28"/>
          <w:szCs w:val="28"/>
        </w:rPr>
      </w:pPr>
      <w:r w:rsidRPr="00C12711">
        <w:rPr>
          <w:rFonts w:ascii="Times New Roman" w:eastAsia="Times New Roman" w:hAnsi="Times New Roman"/>
          <w:b/>
          <w:bCs/>
          <w:sz w:val="28"/>
          <w:szCs w:val="28"/>
          <w:lang w:eastAsia="ru-RU"/>
        </w:rPr>
        <w:t>СОЛЯР (7)</w:t>
      </w:r>
    </w:p>
    <w:p w:rsidR="005F14B5" w:rsidRDefault="00A20D4A" w:rsidP="005F14B5">
      <w:pPr>
        <w:shd w:val="clear" w:color="auto" w:fill="FFFFFF"/>
        <w:spacing w:before="2" w:after="0" w:line="240" w:lineRule="auto"/>
        <w:jc w:val="center"/>
        <w:rPr>
          <w:rFonts w:ascii="Times New Roman" w:eastAsia="Times New Roman" w:hAnsi="Times New Roman"/>
          <w:b/>
          <w:bCs/>
          <w:sz w:val="24"/>
          <w:szCs w:val="24"/>
          <w:lang w:val="en-US" w:eastAsia="ru-RU"/>
        </w:rPr>
      </w:pPr>
      <w:r w:rsidRPr="00A20D4A">
        <w:rPr>
          <w:rFonts w:ascii="Times New Roman" w:eastAsia="Times New Roman" w:hAnsi="Times New Roman"/>
          <w:b/>
          <w:bCs/>
          <w:sz w:val="24"/>
          <w:szCs w:val="24"/>
          <w:lang w:eastAsia="ru-RU"/>
        </w:rPr>
        <w:t xml:space="preserve">МЕТОД УДЕРЖАНИЯ ФИЗИОЛОГИЧЕСКОГО ВРЕМЕНИ. </w:t>
      </w:r>
    </w:p>
    <w:p w:rsidR="005F14B5" w:rsidRDefault="00A20D4A" w:rsidP="005F14B5">
      <w:pPr>
        <w:shd w:val="clear" w:color="auto" w:fill="FFFFFF"/>
        <w:spacing w:before="2" w:after="0" w:line="240" w:lineRule="auto"/>
        <w:jc w:val="center"/>
        <w:rPr>
          <w:rFonts w:ascii="Times New Roman" w:eastAsia="Times New Roman" w:hAnsi="Times New Roman"/>
          <w:b/>
          <w:bCs/>
          <w:sz w:val="24"/>
          <w:szCs w:val="24"/>
          <w:lang w:val="en-US" w:eastAsia="ru-RU"/>
        </w:rPr>
      </w:pPr>
      <w:r w:rsidRPr="00A20D4A">
        <w:rPr>
          <w:rFonts w:ascii="Times New Roman" w:eastAsia="Times New Roman" w:hAnsi="Times New Roman"/>
          <w:b/>
          <w:bCs/>
          <w:sz w:val="24"/>
          <w:szCs w:val="24"/>
          <w:lang w:eastAsia="ru-RU"/>
        </w:rPr>
        <w:t xml:space="preserve">СУПЕРСОЛЯР И СУПЕРСОЛЯРНАЯ ПРОГРЕССИЯ. АСПЕКТЫ В СОЛЯРЕ. </w:t>
      </w:r>
    </w:p>
    <w:p w:rsidR="00A20D4A" w:rsidRPr="00A20D4A" w:rsidRDefault="00A20D4A" w:rsidP="005F14B5">
      <w:pPr>
        <w:shd w:val="clear" w:color="auto" w:fill="FFFFFF"/>
        <w:spacing w:before="2" w:after="0" w:line="240" w:lineRule="auto"/>
        <w:jc w:val="center"/>
        <w:rPr>
          <w:rFonts w:ascii="Times New Roman" w:eastAsia="Times New Roman" w:hAnsi="Times New Roman"/>
          <w:sz w:val="24"/>
          <w:szCs w:val="24"/>
          <w:lang w:eastAsia="ru-RU"/>
        </w:rPr>
      </w:pPr>
      <w:r w:rsidRPr="00A20D4A">
        <w:rPr>
          <w:rFonts w:ascii="Times New Roman" w:eastAsia="Times New Roman" w:hAnsi="Times New Roman"/>
          <w:b/>
          <w:bCs/>
          <w:sz w:val="24"/>
          <w:szCs w:val="24"/>
          <w:lang w:eastAsia="ru-RU"/>
        </w:rPr>
        <w:t>ГОРОСКОП ГРИГОРИЯ РАСПУТИНА.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Если Солнце никак не проявлено, то соляр погоды вам не сделает. Редчайшим исключением является суперсоляр, который наступает 1 раз в 33 года, что совпадает с 3-мя солнечными 11-летними циклами, и в него Солнце возвращается на свое место примерно в то же самое время, что и ваше рождение. Суперсоляр совпадает с вершиной физиологической активности. У людей с выраженным Солнцем и огненным началом суперсоляр воспринимается, как нью-радикс. Если Солнце очень слабое, все равно суперсоляр строится, это единственный соляр, который необходимо строить всем людям. Считается желательным встретить этот суперсоляр в том же самом месте, в котором вы родились, потому что это место является местом вашей силы, которое изменить нельзя. Можно уехать от этого места в пределах плюс-минус 1 парсанга. Парсанг - это приблизительно </w:t>
      </w:r>
      <w:smartTag w:uri="urn:schemas-microsoft-com:office:smarttags" w:element="metricconverter">
        <w:smartTagPr>
          <w:attr w:name="ProductID" w:val="1,5 мили"/>
        </w:smartTagPr>
        <w:r w:rsidRPr="00C14409">
          <w:rPr>
            <w:rFonts w:ascii="Times New Roman" w:hAnsi="Times New Roman"/>
            <w:sz w:val="24"/>
            <w:szCs w:val="24"/>
          </w:rPr>
          <w:t>1,5 мили</w:t>
        </w:r>
      </w:smartTag>
      <w:r w:rsidRPr="00C14409">
        <w:rPr>
          <w:rFonts w:ascii="Times New Roman" w:hAnsi="Times New Roman"/>
          <w:sz w:val="24"/>
          <w:szCs w:val="24"/>
        </w:rPr>
        <w:t xml:space="preserve">. Миля - около </w:t>
      </w:r>
      <w:smartTag w:uri="urn:schemas-microsoft-com:office:smarttags" w:element="metricconverter">
        <w:smartTagPr>
          <w:attr w:name="ProductID" w:val="2 км"/>
        </w:smartTagPr>
        <w:r w:rsidRPr="00C14409">
          <w:rPr>
            <w:rFonts w:ascii="Times New Roman" w:hAnsi="Times New Roman"/>
            <w:sz w:val="24"/>
            <w:szCs w:val="24"/>
          </w:rPr>
          <w:t>2 км</w:t>
        </w:r>
      </w:smartTag>
      <w:r w:rsidRPr="00C14409">
        <w:rPr>
          <w:rFonts w:ascii="Times New Roman" w:hAnsi="Times New Roman"/>
          <w:sz w:val="24"/>
          <w:szCs w:val="24"/>
        </w:rPr>
        <w:t xml:space="preserve">, значит, парсанг - это </w:t>
      </w:r>
      <w:smartTag w:uri="urn:schemas-microsoft-com:office:smarttags" w:element="metricconverter">
        <w:smartTagPr>
          <w:attr w:name="ProductID" w:val="2,8 км"/>
        </w:smartTagPr>
        <w:r w:rsidRPr="00C14409">
          <w:rPr>
            <w:rFonts w:ascii="Times New Roman" w:hAnsi="Times New Roman"/>
            <w:sz w:val="24"/>
            <w:szCs w:val="24"/>
          </w:rPr>
          <w:t>2,8 км</w:t>
        </w:r>
      </w:smartTag>
      <w:r w:rsidRPr="00C14409">
        <w:rPr>
          <w:rFonts w:ascii="Times New Roman" w:hAnsi="Times New Roman"/>
          <w:sz w:val="24"/>
          <w:szCs w:val="24"/>
        </w:rPr>
        <w:t>. Королевский парсанг связан со средней скоростью пешехода в течение часа - это около 4,5-</w:t>
      </w:r>
      <w:smartTag w:uri="urn:schemas-microsoft-com:office:smarttags" w:element="metricconverter">
        <w:smartTagPr>
          <w:attr w:name="ProductID" w:val="5 км"/>
        </w:smartTagPr>
        <w:r w:rsidRPr="00C14409">
          <w:rPr>
            <w:rFonts w:ascii="Times New Roman" w:hAnsi="Times New Roman"/>
            <w:sz w:val="24"/>
            <w:szCs w:val="24"/>
          </w:rPr>
          <w:t>5 км</w:t>
        </w:r>
      </w:smartTag>
      <w:r w:rsidRPr="00C14409">
        <w:rPr>
          <w:rFonts w:ascii="Times New Roman" w:hAnsi="Times New Roman"/>
          <w:sz w:val="24"/>
          <w:szCs w:val="24"/>
        </w:rPr>
        <w:t xml:space="preserve">. То есть суперсоляр вы можете встречать на расстоянии приблизительно </w:t>
      </w:r>
      <w:smartTag w:uri="urn:schemas-microsoft-com:office:smarttags" w:element="metricconverter">
        <w:smartTagPr>
          <w:attr w:name="ProductID" w:val="6 км"/>
        </w:smartTagPr>
        <w:r w:rsidRPr="00C14409">
          <w:rPr>
            <w:rFonts w:ascii="Times New Roman" w:hAnsi="Times New Roman"/>
            <w:sz w:val="24"/>
            <w:szCs w:val="24"/>
          </w:rPr>
          <w:t>6 км</w:t>
        </w:r>
      </w:smartTag>
      <w:r w:rsidRPr="00C14409">
        <w:rPr>
          <w:rFonts w:ascii="Times New Roman" w:hAnsi="Times New Roman"/>
          <w:sz w:val="24"/>
          <w:szCs w:val="24"/>
        </w:rPr>
        <w:t xml:space="preserve"> в радиусе своего рождения, тогда можно смешать, растворить границы домов этого суперсоляра. Я приведу вам пример одного человека, который хорошо использовал свой суперсоляр, что помогло ему на долгие годы. Суперсоляр строится не на один, а на 33 года. Следующий суперсоляр встречается только в 66 лет. В этом есть очень интересный магический смысл. Если вы правильно встретите свой суперсоляр, в правильном месте, правильно себя поведете, во время включения плюс-минус сутки никуда не уедете с места вашего рождения, то в своей судьбе вы очень многое можете изменить.</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Для того чтобы встретить любой соляр, нужно в этом же месте провести плюс-минус сутки, не меньше. Самый маленький, микро гороскоп-обращение, который можно построить, называется террар (от "терра" - земля). Он строится на обращение вашего ASC, а это суточное вращение Земли. Этот гороскоп следует строить только на тот день, в который будет много разных событий, на очень важный и решающий день, чтобы знать, в какой момент времени и что лучше делать или чего ждать. Например, в этот день у вас решается какой-то судебный процесс или к вам придет мафия, и вы не знаете, когда это будет, что делать, как себя вести. На этот день строится гороскоп, и оттуда вырисовывается ваша наилучшая позиция, что надо и чего не следует в этот день делать. Чтобы соляр нормально включился, нужно подкрепить его двумя обращениями Земли, двумя террарами, плюс-минус сутки. Если этого не будет, то считается, что у вас гороскопа на соляр просто нет. На самом деле, это не так страшно, потому что в соляре самые важные не дома гороскопа, а важна именно космограмма соляра (градусы и аспекты), которая не меняется. Дома поменять можно, а космограмму нет. Если у вас в соляре не будет домов, это значит, что чего-либо нового внести в этот гороскоп вы вряд ли сможете. Вы не сможете каким-то образом изменить свою судьбу, то есть у вас не будет динамики роста. Для человека не старого (если человеку далеко за 20, ему наплевать на гороскоп, и лучше возвращаться к космограмме, к истинной сущности, потому что он должен быть мудрецом), а человек, который еще растет, который находится в процессе динамики (до 50 лет, до возраста Юпитера и чуть больше), для него очень важны дома соляра. Считается, что если в соляре нет домов (а это происходит тогда, когда </w:t>
      </w:r>
      <w:r w:rsidRPr="00C14409">
        <w:rPr>
          <w:rFonts w:ascii="Times New Roman" w:hAnsi="Times New Roman"/>
          <w:sz w:val="24"/>
          <w:szCs w:val="24"/>
        </w:rPr>
        <w:lastRenderedPageBreak/>
        <w:t>человек находится в дороге, в поезде, в самолете) - это плохо, потому что космограмма соляра становится фатальной и изменению уже не подлежит. Внести в него изменения самому человеку, динамику, рост, а особенно использовать этот соляр для закрепления какого-то опыта, для динамики роста, для творческого преображения очень трудно. В соляре желательно иметь дома, хотя с домами двойственный подход. С одной стороны, зороастрийцы говорили, что понятие домов в рождении только мешает самопроявлению, поэтому космограмма в этом отношении куда богаче и серьезней, чем гороскоп. А с другой стороны, в соляре лучше дома иметь, потому что космограмму мы не выбираем, а дома выбрать можем. А если мы выбрали дома, значит, мы внесли какие-то изменения в судьбу. Хотя само по себе определение и парадоксально, но в нем есть смысл. Другими словами, работая над поисками наилучшего места включения соляра, человек, таким образом, уже сам себя программирует на какие-то внутренние изменения.</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Вспомните, сколько соляров вы не имели домов, в скольких случаях своей жизни вы находились перед, сразу после и во время дня рождения в дороге, или перемещались в другое место и сколько лет у вас в жизни прошло без настоящих, истинных соляров. Нет, например, соляра у Ельцина в 1992 году в начале гайдаровских реформ, когда он прилетел на 1 день в Нью-Йорк 1 февраля. Хотя говорят, что у него другая дата рождения, но все такие люди живут по 2 гороскопам. И, кстати, 12 февраля - в свой истинный день рождения, он тоже был в дороге, чуть ли не в Китае.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Из зала: А если человек и родился в дороге?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ППГ: В радиксе без разницы. Точка на земле, где вы родились, на момент рождения фиксируется, это для вас место силы. Даже, если вы родились в самолете, то проекция на землю, где в этот момент пролетал самолет, является для человека местом рождения. Есть разница между соляром и радиксом. Что такое соляр? Это некий нью-радикс, это возможности творческого выражения и творческого проявления своей сущности. Солнце - это творческое выражение духа, творческая самореализация. Поэтому, когда Солнце возвращается на свое место, включается некий новый гороскоп, который позволяет раскрыть одну из граней своего дарования, своей хварны, это каждый соляр, не говоря уже о суперсоляре. Поэтому для соляра очень важно иметь дома и эти дома мы можем выбирать. Существует разница в толковании и подходе к гороскопу рождения, который мы выбирать не можем, от соляра, который мы в какой-то степени можем выбирать. По крайней мере, место его встречи. Не надо быть дураками, и нужно понимать, что все в мире взаимосвязано и мы взаимосвязаны с Землей, на которой мы живем. Если мы выбираем какое-то место на Земле, значит, мы, как шахматная фигурка, как пешка или как ферзь, становимся на какую-то клеточку в той шахматной доске, которая называется картой земного шара. И на этой доске нас или съедают, или мы находимся на прямой финишной линии по проходу в дамки или в ферзи. Место нужно выбирать, потому что таким образом мы себя настраиваем на изменения легким движением руки. Хотя все не так просто. Некоторые люди, которые пытались уехать в лучшее для себя место накануне дня рождения, отмечали, что уехать очень трудно. Складываются обстоятельства так, что тебя как будто не пускают. Одна моя знакомая поехала на вокзал и забыла дома билет. "Слушай, Сара. Почему мы не взяли с собой рояль?", - спрашивал дядя Беня на вокзале. "Зачем нам в Ялте рояль?" - "Потому что я забыл на нем билеты!" Других с работы не отпускали. Нас, действительно, как будто не пускают. Каждый соляр для нас - это некая инициация, как для Иванушки-дурачка, пока ты колпаки не износишь, ботинки железные не сотрешь и посохи. Ты должен пройти некие препятствия, три котла </w:t>
      </w:r>
      <w:r w:rsidRPr="00C14409">
        <w:rPr>
          <w:rFonts w:ascii="Times New Roman" w:hAnsi="Times New Roman"/>
          <w:sz w:val="24"/>
          <w:szCs w:val="24"/>
        </w:rPr>
        <w:lastRenderedPageBreak/>
        <w:t>посвящения. Если препятствия не пройдешь, то ничего не изменится. Есть некие силы, которые за этим следят, иначе, если бы любая магия нам давалась так просто, мы наворотили черте бы что. Законы и так существуют, как многие говорят, для того, чтобы их нарушать. Итак уже полный хаос и беззаконие. Мироздание уже сворачивается в результате того, что мы все чаще лезем в запретные зоны, нас не удовлетворяет этот мир, и поэтому мы хотим одни процессы ускорить, другие замедлить, расшатываем время и сами себе организовываем некий вариант черной дыры, где нас в один прекрасный момент схлопнут в пределах нашего мироздания, и будет очень жесткая сатанинская система. То есть сюда сойдет Дьявол, как в "Апокалипсисе" и обещано, а потом будет и Армагеддон. А мы сами его ускоряем всеми этими магическими штучками. Чем больше магов-карапанов, у которых все больше и больше получается беззаконных воздействий на события жизни, тем скорее Армагеддон. Приближение Страшного Суда можно ускорить большим количеством карапанов, черных магов, у которых все будет получаться, но каждая их удача будет ускорять конец нашего мира. Все эти встречи соляров - на грани дозволенного и недозволенного, потому что раз этот процесс контролируется сверху, значит, если вы преодолели препятствия, значит - вам позволили что-то изменить.</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Из зала: А пределы плюс-минус парсанг - это для роддома, где ты родился, или для места, куда тебя принесли?</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ППГ: Для того места, где ты появился на свет из чрева матери. Мало ли куда тебя принесли. Ребенка сразу после его рождения могут отправить в Нью-Йорк, продать за 5-15 тысяч долларов.</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*Тициан встречал свой третий суперсоляр в присутствии натурщицы. Это оставило неизгладимое впечатление на всю оставшуюся загробную жизнь. Он умер в свой день рождения. Матильда Кшесинская тоже встретила свой третий суперсоляр, и он стал последним, через 3 дня она скончалась. *</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Все соляры нужно встречать в сокровенном состоянии: не пить, не курить, не гулять, не галдеть, - не разбазаривать энергию. Солнце - это витальная энергия, сила. Праздники можно устраивать или на 3, а лучше на 5 день от соляра (каждый день после соляра символически связан с домом гороскопа). А в день встречи соляра (он бывает в большинстве случаев раньше на 1 день дня рождения) считается, что нельзя принимать никаких поздравлений, это всегда считалось дурным тоном поздравлять человека за день до его дня рождения. Во время встречи соляра нужно как можно меньше разговаривать. Солнце должно себя само выразить, иначе всю солнечную энергию можно разбазарить неизвестно куда. Для суперсоляра это втройне важно. От того, как встретишь суперсоляр, будут зависеть все последующие 33 года. Суперсоляр строится, как радикс. Все соляры строятся, как наложение двух гороскопов (соляра и радикса), а суперсоляр строится в двух вариантах: один вариант будет управлять только одним годом (34-м, 67-м), он строится как наложение 2-х гороскопов, а самый главный строится на момент обращения Солнца и на место его встречи, но без учета радикса. Этот соляр является нью-радиксом, новым рождением. Очень важно, где ты его встретил. Стройте просто его картинку, как радикса.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Из зала: Очень много людей умирает в свой соляр.</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ППГ: Правильно, люди, у которых Солнце - анарета и у которых этот соляр последний с Солнцем, как анаретой или с Солнцем, как одним из показателей смерти (градарх 8 дома, правитель МС), умирают как раз вблизи соляра, плюс-минус месяц. Скорее всего, Солнце у них </w:t>
      </w:r>
      <w:r w:rsidRPr="00C14409">
        <w:rPr>
          <w:rFonts w:ascii="Times New Roman" w:hAnsi="Times New Roman"/>
          <w:sz w:val="24"/>
          <w:szCs w:val="24"/>
        </w:rPr>
        <w:lastRenderedPageBreak/>
        <w:t>является одним из двух: или градарх 8 дома (управитель градуса, который начинает 8 дом), или анарета. Солнце у таких людей злое, и аура Солнца является также зловещей.</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Итак, суперсоляр строится, как новый радикс, даже без учета элементов радикса. Этот новый радикс будет на 33 года. Правда, это применимо только для ярких соляриев (если Солнце во Льве, Овне, Стрельце или эти знаки ярко выражены). Солнце также управляет и запасом жизненных сил. 33 года - это вершина физиологического расцвета организма, а суперсоляр магичен по своей сути, значит, время его включения мы можем использовать, чтобы наше физиологическое время остановилось на какой-то точке. Суперсоляр можно использовать для удержания физиологического времени. Правильное поведение во время суперсоляра позволяет человеку в течение 33 лет экономнее расходовать свои физические силы, не разбазаривая их, другими словами, медленнее стареть. Для этого суперсоляр и нужен. Тот, кто правильно себя в суперсоляр ведет, до 66 лет доживает молодым и свежим и почти не меняется. Иной раз этот метод используют черные маги своими страшными способами, как это они сделали с Фиделем Кастро, который пришел к власти накануне своего суперсоляра. Он рожден под знаком Льва, изначально он типичный Лев, со Львом в верхней кульминации, с Солнцем, Меркурием, Нептуном во Льве. На ASC он Скорпион. На его суперсоляр (1959 год) кто-то сильно постарался и помог ему сохранить себя в течение 33 лет. Он правит с 1959 года, до распада СССР он почти не менялся. Имел огромные силы, попав в книгу рекордов Гиннеса, проговорив на стадионе 18,5 часов без перерыва. Даже в 63 года он говорил свою речь 8,5 часов без перерыва. Похлеще Жириновского, у которого женский знак Тельца. Но после 65 лет он резко постарел, сейчас стал неузнаваемым, абсолютным старцем. Его время свернулось, как шагреневая кожа. Поседел, борода стала редкая, появилась лысина, сморщился, сгорбился, стал маленьким. Значит, в 33 года время у него остановилось. Если человек будет правильно вести себя во время суперсоляра, значит, в течение 33 лет он будет очень медленно сдавать свои позиции. А у некоторых людей вообще получается остановка в возрасте.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Есть несколько вариантов правильного поведения во время суперсоляра. Суперсоляр - это как бы новое рождение, в этот момент нужно постараться, как бы родить себя заново. Нужно постараться в момент соляра (плюс-минус 15-20 минут) сосредоточиться на своем прошлом и просканировать его год за годом до момента своего рождения. А потом вернуться обратно к своей точке, сделать такую петлю - это «Прощание славянки» со своим 33-летним прошлым. Старайтесь не пропускать никаких важных и ярких событий, которые запомнились. То, чего не помните, не фиксируйтесь на этом. Самое главное здесь то, что нельзя менять последовательность событий, перескакивать с события на событие (особенно, трижды; один - два раза прощается). Тренироваться надо до того, включать свою ретро память. У кого это получится, тот сможет себя родить заново. Эффект потрясающий! У меня в роду почти все брюнеты были с ранней сединой. Я тоже думал, что с 35 лет буду с проседью. Провел соляр в 33 года и, пожалуйста...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Из зала: А на каждый Соляр так нужно делать?</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ППГ: На каждый Соляр может быть это и не нужно, а на суперсоляр я проверил на себе.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В Санкт-Петербурге в 1982 году ко мне ходил заниматься один человек, который работал так же, как и я, ночным сторожем, было ему лет 40, и один раз он привел своего папашу - высокопоставленного работника, которому было уже 65 лет. Выглядел он на свои года, была у него идея-фикс дожить до пенсии сына. Я ему посоветовал эту методику. Он все мелочно и </w:t>
      </w:r>
      <w:r w:rsidRPr="00C14409">
        <w:rPr>
          <w:rFonts w:ascii="Times New Roman" w:hAnsi="Times New Roman"/>
          <w:sz w:val="24"/>
          <w:szCs w:val="24"/>
        </w:rPr>
        <w:lastRenderedPageBreak/>
        <w:t>скрупулезно все записал (он был Девой). Совсем недавно иду я по Питеру и на бывшем Кировском проспекте встречаю я знакомое лицо. Прошло 16 лет: сыночек выглядит, как папаша тогда, а папаша, практически, не изменился. Он рассказал, что и здоровье у него улучшилось, хотя сейчас ему 82 года. Вроде бы это мелочь, пустяк, но физиологическое время старения замедляется или останавливается вовсе. Старение есть, но намного медленнее. Даже, если человек проведет это не полностью, то на 20-30 % замедлится. Может быть, здесь находится алхимическая золотая пилюля бессмертия?.. Это использование соляров связано с хрономагией. Солнце связано с 5 домом, а 5 дом - это посмертная слава, а также дом связан не с бессмертием, а с воздействием на хроноритмы (знак Льва - это шагреневая кожа, то есть время понятие растяжимое, это же 10 дом для 8-го дома, для дома смерти, для дома окончания жизни), следовательно, умение управлять этими процессами приводит к тому, что мы можем замедлить или ускорить наше время. Некоторые люди стареют, наоборот, очень рано, быстро выдыхаются и после 33 лет, наоборот, становятся старцами, потому что они неправильно ведут себя и разбазаривают свой суперсоляр. Считается, что те кто, ведая или нет, проводит момент включения суперсоляра в праздности и суете, в бардаке - очень быстро стареет: Ван Гог в 33 года (а это было для него очень важное время, он порвал со всеми и стал художником), но в день своего суперсоляра он жутко и публично поскандалил со своими работодателями в картинной галерее, где он работал, и его выгнали. После этого у него биологические часы стали работать с ускорением, и в 37 лет он уже выглядел лет на 50, у него были глубокие морщины, он начал лысеть, седеть, хотя рыжие седеют поздно. Проведение суперсоляра воздействует на биологические часы. Не случайно, корректор всех временных циклов нашей вселенной, Зерван-карана, или дарэгохвадатта, изображался с львиной головой. Это символ знака Льва и Солнца, способных управлять биологическим временем: растягивать и замедлять его.</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В 66 лет этот процесс надо прокрутить дважды, вернуться к нулю, обратно, снова туда и снова обратно за те же 20 минут, быстрее надо делать.</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Из зала: А если в суперсоляре много отрицательных моментов?</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ППГ: Тогда тем более, нам надо его включить. Если там очень много плохого, то, как говорил Воланд буфетчику Соколову, что лучше - умереть в 9-ой палате второго МГУ, либо смерть в празднике, в окружении прекрасных девушек?.. Раз выбора, альтернативы у вас нет, то суперсоляр лучше включить, потому что вы будете здоровее и моложе, а значит, вам будет легче перенести всю эту пакость.</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Фидель Кастро - настоящий и типичный Лев, с рисовкой, театром, игрой, родился 13 августа 1926 года в Гаване, на ASC радикса 25 градус Скорпиона. Солнце у него в Зените вместе с Нептуном, поэтому он - фанатический революционер. Нептун - Гений Зенита в 25 Льва, и там же рядом с МС Черная Луна, которая делает из него пламенного революционера и очень светлую личность. Солнце в 21 Льва - это прекрасный градус, организаторские способности, в 9 доме, но его будут хорошо ценить только за границей, а на родине будут ненавидеть, потому что Черная Луна в 10 доме, значит, будучи во власти для своих соотечественников он будет тираном, а за границей он будет светочем. Когда Солнце в 9 доме - политика лучше воспринимают за рубежом, чем в своем отечестве. Пример - Горбачев с Солнцем в Зените в 9 доме. В 11 Льва у Фиделя еще и Меркурий, в градусе аморальности и безнравственности. Насчет этого я судить не могу, говорят, что он скопец (кастрат). Суперсоляр включился у него 13 августа 1959 года в 12 часов 28 минут в Гаване. В это время он не выступал, видимо, кто-то что-то ему делал. Недавно по телевидению </w:t>
      </w:r>
      <w:r w:rsidRPr="00C14409">
        <w:rPr>
          <w:rFonts w:ascii="Times New Roman" w:hAnsi="Times New Roman"/>
          <w:sz w:val="24"/>
          <w:szCs w:val="24"/>
        </w:rPr>
        <w:lastRenderedPageBreak/>
        <w:t>промелькнуло сообщение, что кубинские маги из культа вуду ему что-то делают (продлевают ему жизнь, отводят покушения). Курицу рвали над ним на части, шептали, колдовали - и все покушения на него оказывались провалившимися. Видимо, его еще охраняют и астрологическим методом, если до настоящего времени у него ничего не было. В суперсоляре Уран совпал с МС, вместе с Солнцем, причем Уран в 9 доме, что несколько улучшало его дурное положение во Льве, а Солнце было в 10 доме, что дало возможность быть реформатором в собственном отечестве, полностью изменить Кубу. Уран управляет у него 3 и 4 домом, так же, как и в радиксе. Дома суперсоляра и радикса, в принципе, должны совпадать. В 10 доме суперсоляра находится и Плутон, и Марс, и Венера. В суперсоляре самый выраженный 10 дом - это власть. Причем он более выражен, и более проявлен, чем 10 дом в радиксе. Это говорит том, что человеку удастся выполнить свою социальную программу, например, встать во власть. В суперсоляре и в любом другом соляре очень важно совпадение обращений других планет, возвращений их на свое место (орбис плюс-минус 3 градуса). Это значит, планета восстановила свой статус… У Фиделя в суперсоляре на свое место практически вернулся Меркурий (на Соляр он в 8, а изначально в начале 11 Льва). Это говорит о большой пропаганде его идей, его движения. О нем самом будет очень много написано, и именно за границей. В том и другом случае, Меркурий ретроградный. Следовательно, кармический, имеет место большое позитивное влияние предков.</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Из этого суперсоляра явствует, что очень многое будет связано с прошлым. Ему будут помогать или духи предков, или карма рода. На это указывает масса ретроградных планет и Заходящий Узел, который в его суперсоляре является Владыкой Аспектов. Все аспекты и их конфигурации исходят из Заходящего Узла (замкнутый тригон, секира, силы, тау-квадрат). Настораживает 17 градус Скорпиона в этом суперсоляре, который является градусом экзальтации Черной Луны, это градус черного волка-оборотня. В течение многих последующих лет он и вел себя, как оборотень, постоянно меняя место обитания, нигде не останавливаясь, был чрезвычайно подозрительным, имел двойников, опасался заговоров, устранял своих конкурентов. Характер его стал очень скорпионьим, видимо, а 33 года он включил себе новый радикс, потому что до этого работал Гороскоп с ASC в 25 Скорпиона - а это ушастая сова, он и вел ночной образ жизни, долгие годы был партизаном, это градус показывает тайные заговоры и партизанщину. А 17 градус волка-оборотня проигрался после. В этом суперсоляре ему повезло: Юпитер в 1 доме - растущий авторитет, сильно выраженный 10 дом, кульминирующий Уран - счастье революционера. Эти годы у Кубы было хорошее и вольготное положение. Уран управитель страны Водолея - России, которая была для него подпиткой, от которой Куба все это время зависела. Как только этот 33-летний период в 1992 году закончился, пуповина и оборвалась. А в новом суперсоляре на 66 лет два разрушительных градуса, два тау-квадрата, очень хреновый суперсоляр. Ничего тут сделать уже нельзя. Он мгновенно быстро постарел, ему сейчас дашь 80 лет.</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Если вы даже правильно включили один суперсоляр, это не значит, что на другом витке, на другом суперсоляре все повторится. Если вы неправильно поведете себя в 66 лет, а это нужно делать с удвоенным искусством, то очень быстро постареете. Ваше время быстро раскрутится в обратную сторону.</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Из зала: А в третий суперсоляр повторять надо 3 раза?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ППГ: Нет, на каждом витке увеличивается в квадрате, значит, 4 раза. А на 4 суперсоляре - 16 раз!</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lastRenderedPageBreak/>
        <w:t>Из зала: А если встретить суперсоляр не в месте своего рождения?</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ППГ: Тогда это может и не включиться, в том-то и дело, что тут все завязано на место силы - а это там, где вы появляетесь на свет. Эта точка немного плавает, магнитные полюса Земли тоже меняются. Вы знаете, что северный магнитный полюс Земли плавает в пространстве, не стоит на одном месте. Точка рождения тоже подвижна, она не привязана к этому месту, в пределах парсанга она плавает, </w:t>
      </w:r>
      <w:smartTag w:uri="urn:schemas-microsoft-com:office:smarttags" w:element="metricconverter">
        <w:smartTagPr>
          <w:attr w:name="ProductID" w:val="5 км"/>
        </w:smartTagPr>
        <w:r w:rsidRPr="00C14409">
          <w:rPr>
            <w:rFonts w:ascii="Times New Roman" w:hAnsi="Times New Roman"/>
            <w:sz w:val="24"/>
            <w:szCs w:val="24"/>
          </w:rPr>
          <w:t>5 км</w:t>
        </w:r>
      </w:smartTag>
      <w:r w:rsidRPr="00C14409">
        <w:rPr>
          <w:rFonts w:ascii="Times New Roman" w:hAnsi="Times New Roman"/>
          <w:sz w:val="24"/>
          <w:szCs w:val="24"/>
        </w:rPr>
        <w:t xml:space="preserve"> она может сместиться. Через 33 года настоящим вашим местом рождения может оказаться отнюдь не то место, где вы родились, а проекция магнитного полюса на эту точку. Не привязывайтесь к этому месту. Многие люди, которые приходят на свое место рождения, не всегда осознают, что родились именно там, их тянет куда-то вбок, походить. Это, как маятник.</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Фидель Кастро свой первый суперсоляр включил, а второй, видимо, нет. Ведь тут важно себя очень правильно вести, иначе можно добиться обратного результата. Например, три сбоя у вас будет, то если вы были, как огурчик, то за несколько лет быстро состаритесь, и будете выглядеть еще старше, чем были. Это все равно, что после летаргического сна проснуться. Ведь во время сна человек не стареет долгие годы, а как проснется, происходит вхождение в другой ритм и биологическое время приходит в соответствие с объективным временем буквально за несколько месяцев. А потом они выглядят даже старше своего естественного биологического возраста. Это не всегда безопасно. Если вы встали на путь изменений, то природа даст вам физиологический тайм-аут. Пауза в старении у вас будет, но за все приходится платить, и вам придется постоянно себя держать, как спортсмену. Если он перестает заниматься спортом, то мгновенно катится вниз. То, о чем я вам сказал - это очень серьезно и идет на грани магии, это то, что нам еще позволено. Нужно понимать все последствия, к чему это может привести.</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Из зала: А не может это скидываться на детей?</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ППГ: Надо бы, конечно, проверить. После того, как я встретил того дедушку, у которого сыночек выглядит старше своих лет явно, это стало наводить меня на подобную мысль. Не знаю, мое дело вам сообщить, а вы - работайте. Готовых рецептов тут нет, особенно, насчет суперсоляра. Может быть, дети и будут платить. Есть кармический резонанс: мы связаны с предками, а дети с нами, но дети могут платить только, если их гороскоп тесно завязан на наш гороскоп. У Фиделя есть две дочери и один сын, они вроде бы не постарели, выглядят на свои годы, даже моложе. Я думаю так: если человек использует этот тайм-аут, как растение, чтобы просто взять и ничего не дать взамен, конечно, за это придется платить. Но тайм-аут дается для того, чтобы мы творчески и правильно реализовали себя. Это как некий физический фундамент для творческого самовыражения. Когда человек будет гармонически себя чувствовать и когда он себя творчески раскроет: когда он больной или когда здоровый? Когда себя хорошо чувствуешь, тогда и поется легче. Тайм-аут дается нам для того, чтобы мы себя нормально чувствовали и для того, чтобы наше творчество (а Солнце - это творчество) было нормальным и распространяло бы здоровую ауру. У нетворческих людей дети платят за них, потому что они берут у природы, причем безжалостно обдирают ее. А если это творческое выражение, тогда никто не будет платить и никто никуда не идет, как говорил Рабинович на границе, когда ему сказали: "Стой, кто идет", а он присел и ответил: "Ша! Уже никто никуда не идет!" Это кредит, но за эти 33 года мы можем его отдать и с процентами, тогда ни дети, ни внуки платить не будут. Фидель сейчас уже старик, который выглядит на 10 лет старше, а Пиночет выглядит и после 66 лет хорошо, потому что именно второй суперсоляр он включил очень хороший. Пиночет родился в 10 часов утра в городе </w:t>
      </w:r>
      <w:r w:rsidRPr="00C14409">
        <w:rPr>
          <w:rFonts w:ascii="Times New Roman" w:hAnsi="Times New Roman"/>
          <w:sz w:val="24"/>
          <w:szCs w:val="24"/>
        </w:rPr>
        <w:lastRenderedPageBreak/>
        <w:t>Консепсьон, в Чили 25 ноября 1915 года. Стрелец по Солнцу, Козерог по ASC, причем 4 градус Козерога - градус простого ворона. Суперсоляр он включил, поехав к себе на родину. 66 лет ему исполнилось 25 ноября 1981 года, он, видимо, включил его, потому что за это время он никак не изменился, зато зрение стало лучше, стал ходить без очков, не седой, довольно подтянутый, здоровый, до сих пор занимается карате, имеет в нем какой-то дан, разрубает ребром ладони кирпичи, хотя сейчас ему 83 года.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Итак, суперсоляр используется как нью-радикс и даже без учета радикса. Постарайтесь посмотреть суперсоляр Фиделя Кастро 13 августа 1959 года. Он провел свой второй суперсоляр неправильно, поэтому долго не проживет и уже сейчас похож на дряхлого старика.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*На южное полушарие строить дома надо зеркальным способом. Там просто меняется угол, дуга между ASC и МС от прямой линии в обратную сторону. А дома будут зеркальными. По таблицам домов для северного полушария можно построить аналогичные для южного. Если у Пиночета на ASC 4 Козерога, то для нашего полушария у него было бы начало Овна в Зените, а для южного на 1-2 градуса сместится в другую сторону.*</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Пиночет явно плацидовец, как и Фидель Кастро. Не получилось из него мифологического образа, харизма с него сползла. Наверняка, у него просто звезда проявлена. Распутин был явно джамасповец, у него была сверхценная идея спасения, он действительно, получал информацию сверху, харизма была. Судя по его жизни, по необычности событий, по пассионарности, по тому, что после него остались 2 копейки, он по самому рождению джамасповец. А Фидель Кастро - обыкновенный плацидовец со звездами. В радиксе у него 2 звезды: точно на DSC у него Алголь.</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Солярная прогрессия применяется для всех людей, для любого соляра, но особенно для тех, кто является реальным солярием, для того, чтобы поточнее определить, в какое время в течение года наступят те или иные события. Кроме солярной существует и суперсолярная прогрессия, которая действует 33 года. Она употребляется только в том случае, если вам известен ASC суперсоляра. Для любого соляра солярная прогрессия применяется только в том случае, если соляр нормально включен. Если в соляре нет ASC, то солярная прогрессия не применяется.</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*Москва - это огромный мегаполис, каких не знали древние, у нее единое поле, единая энергетика. Перемещение по Москве во время соляра не считается, наверное. Хотя я точно пока этого не знаю, у древних по этому поводу никаких распоряжений не было, потому что и городов таких у них не было, а вы отслеживайте. Я думаю, что на всякий случай, 2 дня лучше быть в своем районе.*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Суперсолярная прогрессия действует в течение 33 лет, отсчитывается она от ASC суперсоляра и смотрят, когда она будет попадать на какие-то критические точки по отношению к этому суперсоляру. Средние точки тут тоже употребляются. У Фиделя Кастро считаем от начала 17 градуса Скорпиона. В год суперсолярная прогрессия проходит около 11 (10,9) градусов зодиака - как в случае с буквами имени. 33 года и 33 буквы нашего алфавита - в этом тоже что-то есть, это же проявление суперсоляра. Русский современный язык должен быть самым крутым языком в мире. Каждый год по букве...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*В латинском языке 26 букв, как 26 бакинских комиссаров.*</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lastRenderedPageBreak/>
        <w:t>У Фиделя Кастро в суперсоляре наблюдается очень мерзопакостный тау-квадрат, он в конце Стрельца - начале Козерога замыкается Сатурном к Узлам, a ASC у него в 17 Скорпиона. В конце Стрельца он будет через 3,5-4 года по суперсолярной прогрессии. Это будет конец 1962 года - знаменитый Карибский кризис, в котором проигрался его тау-квадрат на Сатурне к Узлам, из-за Кубы чуть не началась третья мировая война. А до этого она прошла по Луне, управительнице 9 дома соляра и вступила в тригональное соотношение с Солнцем и Ураном, за год до этого. В 1961 году Никита Сергеевич Хрущев принял решение по поводу снабжения Кубы межконтинентальными ракетами, под это Кубе дали огромные кредиты. Для таких соляриев, как Кастро, суперсолярная прогрессия очень важна и иной раз она вытесняет другие методы прогноза. Второй тау-квадрат у него замыкает Черная Луна к Плутону и к Хирону в 7 доме суперсоляра в 30 градусе Тельца точно на Альционе. Это одна из звезд Плеяд, тяжелая звезда, связанная с печалью, тоской, а также она дает или бездетность, или предательство близких. Точка суперсоляра туда должна дойти через 18 лет, в 1977 году - в этом году у него неожиданно из-под носа убегает собственная дочь в США и про него выпускает книгу воспоминаний, льет грязь на него, после чего у него сердечный приступ. В 7 доме - публичное разоблачение, на Черной Луне, раскрывает всю его подноготную, как раз проигралась Альциона. Предательство дочери он воспринял хуже, чем Карибский кризис (это он сам говорил). Там прошло по Сатурну к Узлам - да, это было тяжко и фатально, а тут по Луне с Плутоном, он на этом много сил потерял, и по Хирону, он никак дипломатически не мог это замазать, а Хирон у него в 4 доме - то есть из собственного дома был вынесен мусор. А Плутон в 10 доме - то есть его по престижу ударило, а в центре тау-квадрата в 7 доме Черная Луна - мусор, который был вынесен из избы, из собственного дома; он был разоблачен в обществе на весь честной мир его собственной дочерью (звезда Альциона), и это очень больно ударило по его престижу (Плутон в 10 доме), от него многие отвернулись, престиж его резко упал и никакими дипломатическими путями не мог быть восстановлен (Хирон в 4 доме). Куба получила очень много в то время, когда суперсолярная прогрессия прошла по МС и по Солнцу в тригоне к Луне, за три знака до ASC, 90 градусов разделить на 11, около 9 лет. В 1983-84 году Андропов возлагал огромные надежды на Кубу, у него было желание укрепить братство социализма, туда были вложены огромные деньги, у нас появился желтый кубинский сахар. Фидель в это время себе в карман положил круглую сумму. До этого даже сбежавшая дочь не могла ему предъявить казнокрадства, хотя обвиняла его во всех возможных грехах, вплоть до гомосексуализма. Видимо, так и было, до этого он не наживался лично, а после ее побега, озлобившись, начал брать. Сейчас говорят, что у него имущества на 3,5 миллиарда. Не так и много за 39 лет правления, правда, масштаб на Кубе не тот... Солярная прогрессия тогда шла по 9 дому, вблизи МС, это было для него вершиной, он получал все, что хотел. Но дальше суперсолярная прогрессия пошла еще по одной точке тау-квадрата, по Плутону, в оппозиции к Хирону, в квадратуре к Черной Луне - при Горбачеве, 1985-86 год, первый облом, а дальше у него шли одни квадратуры. Еще один тау-квадрат на Восходящий Узел – 1988-89 год, расторжение многих контрактов с Кубой в перестройку.</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Для суперсоляра, как ни для какого другого, нужно учитывать градусы.</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Из зала: А первые 33 года можно считать суперсоляром?</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ППГ: Только для особо избранных соляриев, если скопления планет у вас только в Овне, во Льве и в Стрельце, практически нет воды, тогда можно и первые 33 года считать от ASC. Но это бывает очень редко, Солнце должно во что-то развиться. А в первые годы там больше работает </w:t>
      </w:r>
      <w:r w:rsidRPr="00C14409">
        <w:rPr>
          <w:rFonts w:ascii="Times New Roman" w:hAnsi="Times New Roman"/>
          <w:sz w:val="24"/>
          <w:szCs w:val="24"/>
        </w:rPr>
        <w:lastRenderedPageBreak/>
        <w:t>Луна, отраженный свет. Суперсоляры уместно считать с того времени, когда человек становится солярием.</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Фидель Кастро очень показателен, потому что он сам - Лев, у него очень выражено мужское начало, в суперсоляре на 33 года тоже сплошной Огонь, даже Луна - второе светило в Стрельце, водных знаков мало. Изначально, в радиксе водных знаков тоже мало, только ASC в Воде, в Скорпионе, и Сатурн в Воде. А так у него в основном Огонь - Воздух.</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На суперсоляр стройте всю афетику, считайте статус планет, там неоднозначно трактуются аспекты, а в зависимости от статусов планет. Жребии тоже учитываются. В любом другом соляре учитывают только самые важные жребии, типа Колеса Фортуны. В суперсоляре считайте все, как для радикса. Тау-квадрат в суперсоляре может быть очень хорошим, если там все планеты классные. В суперсоляре Фиделя Кастро тау-квадрат Сатурна к Узлам был плохой, потому что Сатурн у него был дурной и злой. Иногда в суперсоляре бывает крест, а все планеты в нем добрые и этот крест является тем риском, который человека выносит наверх. А бывает Замкнутый Тригон, а он очень дурной, всё тормозится, ничего хорошего нет, и человек спивается или становится наркоманом. В любом соляре статус планет не учитывается, аспекты солярных планет к радиксу трактуются так же, как транзиты, однозначно. Только с некоторыми отличиями, о которых я вам расскажу.</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*Осенью будут три спецкурса: синастрия, медицина и хорар, если я до этого доживу. Я не уезжаю, меня могут уехать. Пока Юпитер в тригоне, я еще нормально воспринимаю. Очень плохо я перенес квадратуру Сатурна к Солнцу. Есть, конечно, компенсация - Белая Луна в Деве, но до осени она уйдет. В конце лета - осенью не знаю, как я это выдержу. Еще два летних затмения меня касаются, третье затмение...*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АСПЕКТЫ В СОЛЯРЕ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В любом соляре или суперсоляре на первом месте стоит трактовка градусов, на втором - трактовка аспектов и конфигураций, которые не меняются, куда бы вы ни уехали на земном шаре. Остальные пункты могут поменяться. Лунный и солнечный день, например, можно изменить, но в меньшей степени, это большие расстояния.</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Аспекты в соляре трактуются с оглядкой на радикс. Квадратура, это, конечно, плохо, но всегда надо оглядываться на радикс, чего не делается для транзитов (!). Представьте себе, что в соляре у вас квадратура Сатурна к Солнцу, но можно ли его считать дурным или хорошим, смотри аспекты между Сатурном и Солнцем в радиксе. Для транзитов этого смотреть не надо. Транзитный квадрат Сатурна к Солнцу, какие бы в радиксе между ними аспекты не были, все равно квадратура, тебя бьет, размалывает, и мало не покажется. А в соляре и в прогрессиях (!) это имеет значение. Итак, Сатурн в соляре в квадрате к Солнцу, смотрим, были ли аспекты в радиксе между Сатурном и Солнцем. В этом случае могут быть 3 варианта.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Вариант номер 1: между Сатурном и Солнцем аналогичный или сходный аспект (не обязательно квадратура, может быть и оппозиция, и 40 градусов), тогда квадратура будет восприниматься плохо, и действие ее усугубляется. Если говорить о хорошем аспекте - то хорошо.</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lastRenderedPageBreak/>
        <w:t>Вариант номер 2: между Сатурном и Солнцем противоположный аспект (тригон или квинтиль), значит, квадратура будет восприниматься как бы со смягчением, ослаблением. Тоже плохо, но менее плохо. Произойдет амортизация, смягчение.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Вариант номер 3: нет аспектов, квадратура действует, как ей положено. В 1 варианте действие усугубляется, во 2 - смягчается, в 3 - как есть, так и есть, трактуется прямо.</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Квадрат Сатурна к Солнцу в соляре и в радиксе между ними оппозиция - следовательно, действие квадратуры усугублено.</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Всю информацию по солярам надо сопоставлять с информацией по продолжительности жизни, потому что все соляры ближе к концу имеют самое большое значение. Три соляра перед концом - особенно. О последнем соляре я вам рассказывал, его можно немного подправить по домам, и он может стать не последним, а предпоследним. Продолжительность жизни, даже в самых фатальных гороскопах, плюс-минус 5 лет, в пределах 10 лет у нас есть какой-то люфт, у кого-то больше, у кого-то меньше. Если этого не знать, как себя вести, то, как только подходит нижняя граница, мы не рассчитали соляр, встретили его не там и неправильно, и получилось, что этот соляр - последний. Вы могли бы еще пожить, а вдруг в виду своего неведения, включили последний соляр. И таки нам это надо, если мы могли бы подождать! Одного ракового больного, которому давали 2 месяца от силы жизни, по моей рекомендации перевезли в наилучшее для него место, в Баку, он побыл там несколько дней до, несколько дней после соляра, потом его привезли обратно, и вдруг его состояние стабилизировалось, остановилось, не улучшилось, но и не ухудшилось, и после этого он прожил еще 1,5 года. Следующий соляр тоже был последним по другим уже показателям. После этого я понял, что, манипулируя с солярами, это можно делать. Соляр - великая вещь. А если бы встречал в Питере, то там четко ASC включился в 8 доме, выражен 4 дом, исход жизни. Это не карапанство, я считаю, что здесь мы имеем право. Раз мы его имеем, то почему бы им не воспользоваться. Это тот кредит, который нам дается свыше. Надо знать, что мы не всесильны, и где-то нам дается от и до, нам отмеряно не больше и не меньше. Если мы хотим уходить от судьбы все время, как царь Сизиф, который смерть заковал в оковы, но чем ему пришлось за это расплачиваться, вы знаете. Он долгие годы не умирал, но на том свете катит он камень на гору и никак не может вкатить. Если какое-то право у нас есть - это право выбора времени смерти, плюс-минус 5 лет, даже у фатальных гороскопов плюс-минус 2-3 года, это нам дается потому, что у человека к этому времени всегда что-то накапливается, что-то надо успеть сделать. Внуков до пенсии довести, или не решен квартирный вопрос у детей. Кстати, нам дается право, если мы думаем не о себе, а о других, о близких, это не карапанство. Если просто ради того, что умирать плохо, не хочу, не буду, ради этого эгоистического удовлетворения себя - это неправильный поступок. Хотя ведь всегда можно найти оправдание, что это не для себя, не накопил на похороны. Там к нашим слабостям относятся все равно нормально, понимая, что мы другими быть не можем и всегда находим самооправдание. Я не ради себя, а ради других, потому что будут страдать и плакать, как будто через 5 лет не будут страдать и плакать, а будут радоваться и смеяться, праздновать. Это же не так, всегда это плохо, всегда кто-то будет страдать. Но мы всегда даем оправдание, что сейчас время не то, не решен квартирный вопрос, не вовремя, не хочу. Не карапанство - это только то время, когда это объективно так - смерть никак не вовремя для всех тебя окружающих. Постарайтесь более объективно это оценить, хотя все равно будет субъективно. Тогда тебе дается возможность потянуть какое-то время (год, два, три). Это в твоих силах, но ты должен понимать, что раз это кредит, все равно надо готовиться. Это не так-то </w:t>
      </w:r>
      <w:r w:rsidRPr="00C14409">
        <w:rPr>
          <w:rFonts w:ascii="Times New Roman" w:hAnsi="Times New Roman"/>
          <w:sz w:val="24"/>
          <w:szCs w:val="24"/>
        </w:rPr>
        <w:lastRenderedPageBreak/>
        <w:t>просто, очень тяжко. Это не переезд из страны в страну, это поменять вселенную, мир, в котором ты живешь, причем с полным незнанием того, что тебя там ожидает. А может быть, там ничего не ожидает. На этом свернуться можно, тут надо быть философом, иметь определенное сознание, опыт и практику в этом вопросе, практику умирания.</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Сколько веревочке не виться, придут три сестры, и одна из них веревочку отрежет. Помните, трех мойр - богинь судьбы? Одна пряла нить - ее звали Клото, вторая Лахесис - проводила эту нить, отмеряла, сколько кому, а третья Атропос ножницами ее отрезала. Когда-нибудь все мы с ними познакомимся. В пределах 5 лет мы потянуть можем, если только образы смерти в нашем гороскопе не окажутся сильнее образов жизни. В этом случае, мы можем умереть и раньше, тогда мы предоставлены слепому случаю: Анарета сильнее Алькокодена, три показателя смерти сильнее трех показателей жизни, тогда три мойры работают не как образ предопределения, а как образ случая. У Стивена Кинга это очень хорошо описано в романе "Бессонница". Там образ этих двух форм отношения к судьбе конкретно выражен: одни люди отмечены слепым случаем, а другие - предопределением. Этим занимались совершенно разных два ведомства.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Из зала: А как это определить по руке?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ППГ: У нас же две разные руки. Показатели, которые прерывают жизнь, на левой руке должны быть более сильными, чем на правой (у мужчины), конец линии жизни.</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Из зала: Но это не значит, что человек умрет.</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ППГ: Нет, просто показатели предопределения сильнее, чем показатели случайности: для мужчин случай - это правая рука, а предопределение - левая, для женщин наоборот. Мне не нравится этот писатель, запугивающий всех фрейдовскими комплексами, хотя у него появляются интересные мыслишки. Он родился в 9 лунный день. В этом романе три сестры имеют образ, правда, трех лысых инопланетян. </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Последний соляр может быть и не последним, если вам удастся его нормальным образом включить, поменять. Лучше последний соляр все-таки включить, потому что лучше, чтобы в нем были дома, потому что если в нем не будет домов, то вы не узнаете, где вас застигнет этот час, а лучше это знать. Знать, я имею в виду, подсознательно. Если человек готов к смерти, если к нему приходят во сне родственники, зовут его куда-то, значит, смерть у человека будет намного легче. Ему будет обеспечен переход, если к человеку являются умершие родственники, ему будет легче умирать, потому что предки, Фраваши приходят его забирать. Если нет - тогда это может быть и страшно, и одиноко, его некому забрать и некому за него поручиться. Предки и при рождении, и после смерти вносят за нас залог, поручительство. События жизни последних соляров, на которые указывает ваша продолжительность жизни, будут чрезвычайно важны для человека. Правда, это лучше видно ретроспективой, если человек уже умер. С этой точки зрения посмотрите последний соляр Распутина.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ГОРОСКОП ГРИГОРИЯ РАСПУТИНА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Родился он в 21 час 10 минут 40 секунд (Гринвичского времени) 21 января 1869 года. По местному времени - 22 января. Постройте и суперсоляр, потому что в него он скитался, и в 33 года ему явилась Богородица, небесные силы, он получил посвящение на то, чтобы быть в России </w:t>
      </w:r>
      <w:r w:rsidRPr="00C14409">
        <w:rPr>
          <w:rFonts w:ascii="Times New Roman" w:hAnsi="Times New Roman"/>
          <w:sz w:val="24"/>
          <w:szCs w:val="24"/>
        </w:rPr>
        <w:lastRenderedPageBreak/>
        <w:t>пророком, ему сказали, что он должен хранить трон. А он рожден в год Орла, хранителя трона. Они родились в один год с Николаем II - два орла, двуглавого орла изображали с головой Николая II и второй головой Распутина.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ДОМА  Джамаспа: </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МС - 17 градус Льва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11 дом - 16 градус Девы</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12 дом - 14 градус Весов </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ASC - 13 Скорпиона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2    дом - 14 градус Стрельца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3    дом - 16 градус Козерога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Аналогичный ему ASC Плацидуса - во 2 градусе Скорпиона. По нему можно посмотреть, каким его воспринимало нормальное общество, и где ASC Плацидуса у него находится по отношению к домам Джамаспа. Плацидовский ASC у него находился в 12 доме гороскопа. О чем это говорило? О том, что все его воспринимали, как тайну, его никто не мог понять и познать, как личность. Для него положение в обществе тоже было достаточно загадочным. Это было бы все не так, если бы он был в 1 доме его гороскопа. Он и в обществе будет вести себя, как джамасповец, но то так его воспринимают в обществе, так к нему относятся и так его хотели бы видеть. Это его имидж. Их раздражает, что он не такой. Он все-таки королевский ворон, хранитель, хотя и каркающий - пророк. Он, действительно, "каркал", накаркал уничтожение династии, первому предсказал смерть Столыпину буквально за несколько дней до убийства в Киеве в 1911 году (в 42 года первое, четко сбывшееся пророчество).</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Солнце - 01 градус 57 минут 08 секунд Водолея</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Луна - 11 градусов 53 минуты 04 - 06 секунды Тельца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Меркурий - 14 градусов 07 минут Водолея</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Венера - 5 градусов 25 минут Козерога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Марс - 2 градуса 49 минут Девы</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Юпитер - 8 градусов 54 минуты Овна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Сатурн - 14 градусов 01 минута Стрельца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Уран - 14 градусов 42 минуты Рака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Нептун - 14 градусов 45 минут Овна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Сколько у него 15-х градусов - четыре! Это градус свободы выбора, серединные градусы, градусы мутанта, изменений в судьбе, что реально у него и было.</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Плутон - 15 градусов 20 минут Тельца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lastRenderedPageBreak/>
        <w:t>Хирон (управитель 12 дома) - 25 градусов 55 минут Рыб. Сигнификаторы в джамасповском гороскопе связаны с сакральными обителями, а альмутены - реальные... Это градус предательства и мести, "женщина, отрубающая голову спящему воину". Его действительно убрали из-за женщины. Сам Хирон у него в 5 доме гороскопа, из-за любви и удовольствий он пострадал и был предан гомосексуалистом Юсуповым, которого он излечил от греха номер 1.</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Я не вычислил настоящую Белую Луну, может быть в 18 Рыб.</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Прозерпина - 5 - 6 градус Девы</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Восходящий Узел - 17 градусов 36 минут Льва, точно в Зените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Заходящий Узел - 17 градусов 36 минут Водолея, в "русском поле", за грехи России расплатился. Узлы по оси Зенит - Надир.</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Черная Луна - 5 градусов 20 минут Рыб, и Белая в Рыбах (очень рядом).</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В его гороскопе вы увидите мощнейший тау-квадрат. Луна в соединении с Плутоном, Луна в 6 доме, Плутон - в 7-м, и в тау-квадрате к Узлам и к Марсу, плюс ко всему все на осях, три точки задействованы. А четвертая точка ASC дает крест. Это еще материал для ректификации гороскопа: в космограмме у него нет креста, только тау-квадрат. Но в жизни у него четко крест проигрывался, вечное ожидание дамоклова меча над ним, ожидание жутких разворотов событий, и он к этому привык. А раз в космограмме у него нет креста, значит, по гороскопу, одна из угловых точек должна быть 4-й точкой креста. Как он Луной с Плутоном умел воздействовать на людей, причем это вызывало отторжение, это действовало на женщин, на партнеров, через них. Заметьте, что Приап у него вместе с Солнцем: в 1 Водолея, а Солнце во 2-м градусе. Как бы сожженный Приап, хотя ему сжигать нечего, он не планета. Хороший у него Приап, какая сексапильность: Скорпион на ASC, экзальтированная Луна с Плутоном в Тельце!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Крест на угловых точках, значит, чем дальше он развивается, тем хуже ему, тем больше разрушений на земном плане. Посмотрите, идет ли он по гороскопу или нет. Если сравнить статусы планет в космограмме и гороскопе, то получится, что гороскоп сильней, чем космограмма, поэтому у него больше действует крест в гороскопе, чем тау-квадрат в космограмме. Марс в 10 доме сильнее, чем Марс в Деве, хотя он в Деве в эзотерической обители, и гороскоп у него - Джамаспа. Правителей мы берем ночных и дневных по-разному. Сигнификатор дома для гороскопа Джамаспа - это всегда сакральный правитель (для 1 дома - Прозерпина, для 2 Сатурн), элеватор дома - это сакральный элеватор. А вот альмутены в зависимости от дневного или ночного рождения меняются.</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Постройте суперсоляр Распутина, а также соляры на важные годы. Не знаю, почему у него включился суперсоляр, но это факт, хотя Лев, Огонь у него не очень выражены. Только один из управителей Солнца - Сатурн в огненном знаке, а так во Льве только МС и Восходящий Узел. Узлы могли дать влияние соляра. Суперсоляр он встретил не известно где, он провел эти годы в скитании. Около 33 лет след Распутина находят вблизи Байкала в одном из буддийских дацанов, рядом с Улан-Удэ, где он одновременно общался и с шаманами, и с буддистами. Судя по всему, суперсоляр он там и встретил (в Восточной Сибири, рядом с Улан-Удэ). Он должен был придти к одному из благих мест, к какому-то каршвару. У него после этого в жизни многое меняется. Говорят, что в 24 года он был в Греции, на Афоне.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lastRenderedPageBreak/>
        <w:t>Для уточнения его гороскопа запишите главные его события жизни. В 19 лет он вступил в брак, причем жена была на 4 года его старше (найдите указания на жену старше по возрасту) - управитель 7 дома, Венера в Козероге (она альмутен 7 дома, потому что рождение у него ночное) и она же дорифорий Солнца. Эзотерический правитель ASC - Сатурн, правитель Венеры, Альмутена, что тоже дает показания на партнера старше.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*Управитель 7 дома в домах Сатурна часто показывает партнера старше или тенденцию к этому, особенно если он вблизи Солнца, или является его дорифорием - это в мужском гороскопе.*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Первый ребенок рождается мертворожденным в 21 год (на возвращении Белой Луны) и одновременно она проходит вблизи Черной Луны, после этого он запил (пошел по самым низким Рыбам) и загулял. В 23 года его обвинили в конокрадстве и краже каких-то предметов в церкви, бросает пить, уезжает в монастырь. Паломничество в Грецию, в 24 года посещает Афон - первая религиозная инициация. В 26 лет рождается сын Дмитрий - калечный, косноязычный, несколько невменяемый, в 29 лет рождается дочь Матрена (нормальная). В 31 год - еще одна дочь Варвара. В 32 года много людей обвиняют его в пособничестве хлыстам, но не доказали, разбираются. Суд, судебный процесс. 32 года - это возвращение тотема года, год Орла. После этого он уходит и скитается, суперсоляр включает в Улан-Удэ. Почти до 35 лет он скрывается по разным богомольям, ходит пешком. Первое появление в Санкт-Петербурге - весна 1903 года, ему 34 года. Потом снова уезжает, скитается. В 1905 году снова появляется в Санкт-Петербурге. Гороскоп у него уникальнейший.</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Из зала: По Радзинскому в 1903 году на съезде РСДРП Ленин прочитал доклад о хлыстах.</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 xml:space="preserve">ППГ: У него гороскоп так завязан на Россию, и по его гороскопу можно еще и дальше предсказывать, что с нами будет, потому что он, как хранитель России. Фамилия его происходит не от распутства. У него есть еще одна фамилия - Новых. Точно, как по Водолею, как живая и мертвая вода: распутство, как мертвая вода, а новое, реформа, как живая. Распутин - это от распутья, распутицы, бездорожья, нет дороги никуда. Он как раз и проявился в бездорожье, в безнадежности, когда эта телега безнадежно застряла. В 1905 году 1 ноября он встречается с царской семьей - первая встреча с царем. До 1907 года он принимаем царской семьей. В 1907-08 годах - опять в Покровском, охлаждение от царской семьи. С 1909 года вернулся в Питер, попал в опалу, клевета, предательство от своего дружка Элеодора и от церковников. Весной 1903 года, когда он впервые появился в Питере - получил благословение, инициацию от Иоанна Кронштадтского. В 1910 году снова в Питере, а в июле - снова опала. Он, как орел мечется по России. В 1911 году до лета - паломничество по святым местам, в Иерусалиме над ним появляется, как он говорит, кровавый крест (мета), и он осознает себя будущей жертвой. Осенью 1911 года предсказывает гибель Столыпина. Весь 1912 год проводит в Покровском. 12 октября 1912 года происходит чудо с царевичем. Наследник умирал, не могли остановить кровь, царица ему посылает телеграмму, и он на расстоянии останавливает кровь у наследника престола. Он собирает всех своих девушек и уединяется с ними в баню, часов 8 проводит там, потом всех выгоняет, вечером молится до исступления, потом лоб был разбит. На следующий день телеграмма: "Наследнику стало намного лучше", остановил кровотечение на расстоянии. Но, конечно, это чернушные навороты, явное использование женской энергии, нечто ведовское. После этого он безраздельно властвует над всеми. 28 октября 1913 года - окончательное возвращение в Санкт-Петербург. В мае 1914 года он поселяется на последнем своем адресе Гороховая, 64, </w:t>
      </w:r>
      <w:r w:rsidRPr="00C14409">
        <w:rPr>
          <w:rFonts w:ascii="Times New Roman" w:hAnsi="Times New Roman"/>
          <w:sz w:val="24"/>
          <w:szCs w:val="24"/>
        </w:rPr>
        <w:lastRenderedPageBreak/>
        <w:t>квартира 20. Тут интересны сами цифры: 64 - число предков, 20 - число Рака. Интересное время - это покушение, когда его пырнули в живот, и он еле выжил: 29 июня 1914 года у себя в Покровском, ему пропорола живот бывшая ученица Феония Гусева, это было накануне Первой Мировой войны. Во время ее начала он пролежал в больнице, хотя говорил, что если бы был в Питере, то не допустил бы войны. С 15 декабря 1914 года практически безвыездно в Санкт-Петербурге. Смерть - в ночь на 30 декабря нового стиля 1916 года.</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Чем фатальнее гороскоп, тем более серьезно человек реагирует на соляры, потому что соляр для него единственный выход избавления от фатализма, чем сильнее в радиксе выражены Узлы, тем больше реакция на соляр, особенно суперсоляр. Потому что, может быть, это единственный выход спасения для него. Для Распутина, у которого Узлы находятся на оси Зенит-Надир в крестовой ситуации к ретроградному Плутону и к ASC (это высокая степень фатальности!), соляры очень важны. Также посмотрите его суперсоляр, можете построить все его соляры на главные события жизни, особенно, на покушение, на его духовное перерождение и на чудо с наследником (в 1912 году ему 43 года). Почему-то у него почти не отмечены даты возвращения Черной и Белой Луны, возвращения Узлов, как важные и рубежные даты. С чем это связано, вы тоже посмотрите.</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Анонс на следующий раз: подробный разбор действия затмений на судьбу (карты затмения, которая накладывается на радикс). Как некоторые затмения могут работать в течение 18 лет, на сарос. Там даже есть саросная внутренняя прогрессия.</w:t>
      </w:r>
    </w:p>
    <w:p w:rsidR="00A20D4A" w:rsidRPr="00C14409" w:rsidRDefault="00A20D4A" w:rsidP="00C14409">
      <w:pPr>
        <w:ind w:firstLine="709"/>
        <w:jc w:val="both"/>
        <w:rPr>
          <w:rFonts w:ascii="Times New Roman" w:hAnsi="Times New Roman"/>
          <w:sz w:val="24"/>
          <w:szCs w:val="24"/>
        </w:rPr>
      </w:pPr>
      <w:r w:rsidRPr="00C14409">
        <w:rPr>
          <w:rFonts w:ascii="Times New Roman" w:hAnsi="Times New Roman"/>
          <w:sz w:val="24"/>
          <w:szCs w:val="24"/>
        </w:rPr>
        <w:t>Из зала: А если Узлы в гороскопе не значимы?..</w:t>
      </w:r>
    </w:p>
    <w:p w:rsidR="00A20D4A" w:rsidRDefault="00A20D4A" w:rsidP="00C14409">
      <w:pPr>
        <w:ind w:firstLine="709"/>
        <w:jc w:val="both"/>
        <w:rPr>
          <w:rFonts w:ascii="Times New Roman" w:hAnsi="Times New Roman"/>
          <w:sz w:val="24"/>
          <w:szCs w:val="24"/>
        </w:rPr>
      </w:pPr>
      <w:r w:rsidRPr="00C14409">
        <w:rPr>
          <w:rFonts w:ascii="Times New Roman" w:hAnsi="Times New Roman"/>
          <w:sz w:val="24"/>
          <w:szCs w:val="24"/>
        </w:rPr>
        <w:t>ППГ: То соляр все равно значим, не во всех знаках Узлы делают значимость соляра. Узлы в знаках Водолея-Льва или Овна-Весов делают значимость соляра повышенной, потому что - то обитель и экзальтация Солнца. У Распутина Узлы как раз во Льве и Водолее.</w:t>
      </w:r>
    </w:p>
    <w:p w:rsidR="00B16F7E" w:rsidRPr="005F14B5" w:rsidRDefault="00B16F7E" w:rsidP="00B16F7E">
      <w:pPr>
        <w:shd w:val="clear" w:color="auto" w:fill="FFFFFF"/>
        <w:spacing w:before="100" w:beforeAutospacing="1" w:after="100" w:afterAutospacing="1" w:line="240" w:lineRule="auto"/>
        <w:ind w:left="142"/>
        <w:rPr>
          <w:rFonts w:ascii="Times New Roman" w:eastAsia="Times New Roman" w:hAnsi="Times New Roman"/>
          <w:sz w:val="24"/>
          <w:szCs w:val="24"/>
          <w:lang w:eastAsia="ru-RU"/>
        </w:rPr>
      </w:pPr>
      <w:r w:rsidRPr="00A20D4A">
        <w:rPr>
          <w:rFonts w:ascii="Times New Roman" w:eastAsia="Times New Roman" w:hAnsi="Times New Roman"/>
          <w:spacing w:val="-1"/>
          <w:sz w:val="24"/>
          <w:szCs w:val="24"/>
          <w:lang w:eastAsia="ru-RU"/>
        </w:rPr>
        <w:t>11.05.1998</w:t>
      </w:r>
    </w:p>
    <w:p w:rsidR="00B16F7E" w:rsidRPr="00C14409" w:rsidRDefault="00B16F7E" w:rsidP="00C14409">
      <w:pPr>
        <w:ind w:firstLine="709"/>
        <w:jc w:val="both"/>
        <w:rPr>
          <w:rFonts w:ascii="Times New Roman" w:hAnsi="Times New Roman"/>
          <w:sz w:val="24"/>
          <w:szCs w:val="24"/>
        </w:rPr>
      </w:pPr>
      <w:bookmarkStart w:id="0" w:name="_GoBack"/>
      <w:bookmarkEnd w:id="0"/>
    </w:p>
    <w:p w:rsidR="0037789E" w:rsidRPr="00A20D4A" w:rsidRDefault="0037789E" w:rsidP="00A20D4A">
      <w:pPr>
        <w:shd w:val="clear" w:color="auto" w:fill="FFFFFF"/>
        <w:spacing w:before="100" w:beforeAutospacing="1" w:after="100" w:afterAutospacing="1" w:line="240" w:lineRule="auto"/>
        <w:rPr>
          <w:rFonts w:ascii="Times New Roman" w:eastAsia="Times New Roman" w:hAnsi="Times New Roman"/>
          <w:sz w:val="24"/>
          <w:szCs w:val="24"/>
          <w:lang w:eastAsia="ru-RU"/>
        </w:rPr>
      </w:pPr>
    </w:p>
    <w:sectPr w:rsidR="0037789E" w:rsidRPr="00A20D4A" w:rsidSect="005F14B5">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249" w:rsidRDefault="00F33249">
      <w:r>
        <w:separator/>
      </w:r>
    </w:p>
  </w:endnote>
  <w:endnote w:type="continuationSeparator" w:id="0">
    <w:p w:rsidR="00F33249" w:rsidRDefault="00F33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4B5" w:rsidRDefault="005F14B5" w:rsidP="009625E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F14B5" w:rsidRDefault="005F14B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4B5" w:rsidRDefault="005F14B5" w:rsidP="009625E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8510A">
      <w:rPr>
        <w:rStyle w:val="a6"/>
        <w:noProof/>
      </w:rPr>
      <w:t>16</w:t>
    </w:r>
    <w:r>
      <w:rPr>
        <w:rStyle w:val="a6"/>
      </w:rPr>
      <w:fldChar w:fldCharType="end"/>
    </w:r>
  </w:p>
  <w:p w:rsidR="005F14B5" w:rsidRDefault="005F14B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249" w:rsidRDefault="00F33249">
      <w:r>
        <w:separator/>
      </w:r>
    </w:p>
  </w:footnote>
  <w:footnote w:type="continuationSeparator" w:id="0">
    <w:p w:rsidR="00F33249" w:rsidRDefault="00F332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F2E2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14A5E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92A30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C57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8672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8CADE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F7411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BCEC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C204C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244248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D4A"/>
    <w:rsid w:val="002B598E"/>
    <w:rsid w:val="003478C6"/>
    <w:rsid w:val="0037789E"/>
    <w:rsid w:val="005F14B5"/>
    <w:rsid w:val="009625E5"/>
    <w:rsid w:val="00A20D4A"/>
    <w:rsid w:val="00B16F7E"/>
    <w:rsid w:val="00C12711"/>
    <w:rsid w:val="00C14409"/>
    <w:rsid w:val="00F33249"/>
    <w:rsid w:val="00F8510A"/>
    <w:rsid w:val="00FE6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AC3815"/>
  <w15:chartTrackingRefBased/>
  <w15:docId w15:val="{737B3EF5-2D77-44E7-BCA8-D4BD0571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0D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
    <w:name w:val="osnovnojjtekst"/>
    <w:basedOn w:val="a"/>
    <w:rsid w:val="00A20D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2">
    <w:name w:val="osnovnojjtekst2"/>
    <w:basedOn w:val="a"/>
    <w:rsid w:val="00A20D4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22"/>
    <w:qFormat/>
    <w:rsid w:val="00A20D4A"/>
    <w:rPr>
      <w:b/>
      <w:bCs/>
    </w:rPr>
  </w:style>
  <w:style w:type="paragraph" w:customStyle="1" w:styleId="spisok">
    <w:name w:val="spisok"/>
    <w:basedOn w:val="a"/>
    <w:rsid w:val="00A20D4A"/>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footer"/>
    <w:basedOn w:val="a"/>
    <w:rsid w:val="005F14B5"/>
    <w:pPr>
      <w:tabs>
        <w:tab w:val="center" w:pos="4677"/>
        <w:tab w:val="right" w:pos="9355"/>
      </w:tabs>
    </w:pPr>
  </w:style>
  <w:style w:type="character" w:styleId="a6">
    <w:name w:val="page number"/>
    <w:basedOn w:val="a0"/>
    <w:rsid w:val="005F1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05003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296835567">
          <w:marLeft w:val="0"/>
          <w:marRight w:val="0"/>
          <w:marTop w:val="0"/>
          <w:marBottom w:val="0"/>
          <w:divBdr>
            <w:top w:val="none" w:sz="0" w:space="0" w:color="auto"/>
            <w:left w:val="single" w:sz="4" w:space="9" w:color="000000"/>
            <w:bottom w:val="none" w:sz="0" w:space="0" w:color="auto"/>
            <w:right w:val="single" w:sz="4" w:space="9" w:color="000000"/>
          </w:divBdr>
        </w:div>
      </w:divsChild>
    </w:div>
    <w:div w:id="1289093678">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790195781">
          <w:marLeft w:val="0"/>
          <w:marRight w:val="0"/>
          <w:marTop w:val="0"/>
          <w:marBottom w:val="0"/>
          <w:divBdr>
            <w:top w:val="none" w:sz="0" w:space="0" w:color="auto"/>
            <w:left w:val="single" w:sz="4" w:space="9" w:color="000000"/>
            <w:bottom w:val="none" w:sz="0" w:space="0" w:color="auto"/>
            <w:right w:val="single" w:sz="4" w:space="9" w:color="000000"/>
          </w:divBdr>
        </w:div>
      </w:divsChild>
    </w:div>
    <w:div w:id="1884636533">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51822140">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7910</Words>
  <Characters>45092</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Котяра</cp:lastModifiedBy>
  <cp:revision>3</cp:revision>
  <dcterms:created xsi:type="dcterms:W3CDTF">2024-08-18T19:12:00Z</dcterms:created>
  <dcterms:modified xsi:type="dcterms:W3CDTF">2024-08-18T19:12:00Z</dcterms:modified>
</cp:coreProperties>
</file>